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26694" w14:textId="7F754724" w:rsidR="004D7D23" w:rsidRDefault="007D60D9">
      <w:pPr>
        <w:rPr>
          <w:rFonts w:ascii="Verdana" w:hAnsi="Verdana"/>
        </w:rPr>
      </w:pPr>
      <w:r>
        <w:rPr>
          <w:rFonts w:ascii="Verdana" w:hAnsi="Verdana"/>
        </w:rPr>
        <w:t>GK Sliedrecht, 18 augustus 2024 9.30 uur</w:t>
      </w:r>
    </w:p>
    <w:p w14:paraId="4A4D2E0B" w14:textId="77777777" w:rsidR="007D60D9" w:rsidRDefault="007D60D9">
      <w:pPr>
        <w:rPr>
          <w:rFonts w:ascii="Verdana" w:hAnsi="Verdana"/>
        </w:rPr>
      </w:pPr>
    </w:p>
    <w:p w14:paraId="76899601" w14:textId="77181337" w:rsidR="007D60D9" w:rsidRDefault="007D60D9">
      <w:pPr>
        <w:rPr>
          <w:rFonts w:ascii="Verdana" w:hAnsi="Verdana"/>
        </w:rPr>
      </w:pPr>
      <w:r w:rsidRPr="007D60D9">
        <w:rPr>
          <w:rFonts w:ascii="Verdana" w:hAnsi="Verdana"/>
          <w:b/>
          <w:bCs/>
        </w:rPr>
        <w:t>Voorbereiding</w:t>
      </w:r>
      <w:r w:rsidRPr="007D60D9">
        <w:rPr>
          <w:rFonts w:ascii="Verdana" w:hAnsi="Verdana"/>
          <w:b/>
          <w:bCs/>
        </w:rPr>
        <w:br/>
      </w:r>
      <w:r>
        <w:rPr>
          <w:rFonts w:ascii="Verdana" w:hAnsi="Verdana"/>
        </w:rPr>
        <w:t xml:space="preserve">Intocht: Psalm 146: 1,3,4 </w:t>
      </w:r>
      <w:r w:rsidRPr="007D60D9">
        <w:rPr>
          <w:rFonts w:ascii="Verdana" w:hAnsi="Verdana"/>
          <w:i/>
          <w:iCs/>
        </w:rPr>
        <w:t>(‘Zing, mijn ziel, voor God uw Here’)</w:t>
      </w:r>
      <w:r>
        <w:rPr>
          <w:rFonts w:ascii="Verdana" w:hAnsi="Verdana"/>
        </w:rPr>
        <w:br/>
        <w:t xml:space="preserve">            (psalm vd zondag)</w:t>
      </w:r>
      <w:r>
        <w:rPr>
          <w:rFonts w:ascii="Verdana" w:hAnsi="Verdana"/>
        </w:rPr>
        <w:br/>
        <w:t>Stilte</w:t>
      </w:r>
      <w:r>
        <w:rPr>
          <w:rFonts w:ascii="Verdana" w:hAnsi="Verdana"/>
        </w:rPr>
        <w:br/>
        <w:t>Bemoediging en groet</w:t>
      </w:r>
      <w:r>
        <w:rPr>
          <w:rFonts w:ascii="Verdana" w:hAnsi="Verdana"/>
        </w:rPr>
        <w:br/>
        <w:t>Klein Gloria</w:t>
      </w:r>
      <w:r>
        <w:rPr>
          <w:rFonts w:ascii="Verdana" w:hAnsi="Verdana"/>
        </w:rPr>
        <w:br/>
        <w:t>Gebed van toenadering</w:t>
      </w:r>
      <w:r>
        <w:rPr>
          <w:rFonts w:ascii="Verdana" w:hAnsi="Verdana"/>
        </w:rPr>
        <w:br/>
        <w:t xml:space="preserve">Zingen: Psalm 71:1 </w:t>
      </w:r>
      <w:r w:rsidRPr="007D60D9">
        <w:rPr>
          <w:rFonts w:ascii="Verdana" w:hAnsi="Verdana"/>
          <w:i/>
          <w:iCs/>
        </w:rPr>
        <w:t>(‘Heer, laat mij schuilen in uw hoede’)</w:t>
      </w:r>
      <w:r w:rsidRPr="007D60D9">
        <w:rPr>
          <w:rFonts w:ascii="Verdana" w:hAnsi="Verdana"/>
          <w:i/>
          <w:iCs/>
        </w:rPr>
        <w:br/>
      </w:r>
      <w:r>
        <w:rPr>
          <w:rFonts w:ascii="Verdana" w:hAnsi="Verdana"/>
        </w:rPr>
        <w:t>Leefregel</w:t>
      </w:r>
      <w:r>
        <w:rPr>
          <w:rFonts w:ascii="Verdana" w:hAnsi="Verdana"/>
        </w:rPr>
        <w:br/>
        <w:t xml:space="preserve">Zingen: Gezang 869:1 </w:t>
      </w:r>
      <w:r w:rsidRPr="007D60D9">
        <w:rPr>
          <w:rFonts w:ascii="Verdana" w:hAnsi="Verdana"/>
          <w:i/>
          <w:iCs/>
        </w:rPr>
        <w:t>(‘Lof zij de Heer, ons hopogste goed’)</w:t>
      </w:r>
      <w:r w:rsidRPr="007D60D9">
        <w:rPr>
          <w:rFonts w:ascii="Verdana" w:hAnsi="Verdana"/>
          <w:b/>
          <w:bCs/>
        </w:rPr>
        <w:br/>
        <w:t>Dienst van het woord</w:t>
      </w:r>
      <w:r w:rsidRPr="007D60D9">
        <w:rPr>
          <w:rFonts w:ascii="Verdana" w:hAnsi="Verdana"/>
          <w:b/>
          <w:bCs/>
        </w:rPr>
        <w:br/>
      </w:r>
      <w:r>
        <w:rPr>
          <w:rFonts w:ascii="Verdana" w:hAnsi="Verdana"/>
        </w:rPr>
        <w:t>Gebed van de zondag</w:t>
      </w:r>
      <w:r>
        <w:rPr>
          <w:rFonts w:ascii="Verdana" w:hAnsi="Verdana"/>
        </w:rPr>
        <w:br/>
        <w:t>Begin kindernevendienst</w:t>
      </w:r>
      <w:r>
        <w:rPr>
          <w:rFonts w:ascii="Verdana" w:hAnsi="Verdana"/>
        </w:rPr>
        <w:br/>
        <w:t>Lezing: 1 Samuël 1: 1-8</w:t>
      </w:r>
      <w:r>
        <w:rPr>
          <w:rFonts w:ascii="Verdana" w:hAnsi="Verdana"/>
        </w:rPr>
        <w:br/>
        <w:t xml:space="preserve">Zingen: Gezang 152:1,2 </w:t>
      </w:r>
      <w:r w:rsidRPr="007D60D9">
        <w:rPr>
          <w:rFonts w:ascii="Verdana" w:hAnsi="Verdana"/>
          <w:i/>
          <w:iCs/>
        </w:rPr>
        <w:t>(‘Mijn hart verheugt zich zeer’)</w:t>
      </w:r>
      <w:r w:rsidRPr="007D60D9">
        <w:rPr>
          <w:rFonts w:ascii="Verdana" w:hAnsi="Verdana"/>
          <w:i/>
          <w:iCs/>
        </w:rPr>
        <w:br/>
      </w:r>
      <w:r>
        <w:rPr>
          <w:rFonts w:ascii="Verdana" w:hAnsi="Verdana"/>
        </w:rPr>
        <w:t>Lezing: 1 Samuël 1:9-28</w:t>
      </w:r>
      <w:r>
        <w:rPr>
          <w:rFonts w:ascii="Verdana" w:hAnsi="Verdana"/>
        </w:rPr>
        <w:br/>
        <w:t>Zingen: Gezang 152: 9,10 (‘De Here God regeert’)</w:t>
      </w:r>
      <w:r>
        <w:rPr>
          <w:rFonts w:ascii="Verdana" w:hAnsi="Verdana"/>
        </w:rPr>
        <w:br/>
        <w:t>Verkondiging</w:t>
      </w:r>
      <w:r>
        <w:rPr>
          <w:rFonts w:ascii="Verdana" w:hAnsi="Verdana"/>
        </w:rPr>
        <w:br/>
        <w:t>Zingen: Gezang 905 (‘</w:t>
      </w:r>
      <w:r w:rsidRPr="007D60D9">
        <w:rPr>
          <w:rFonts w:ascii="Verdana" w:hAnsi="Verdana"/>
          <w:i/>
          <w:iCs/>
        </w:rPr>
        <w:t>Wie zich door God alleen laat leiden’</w:t>
      </w:r>
      <w:r>
        <w:rPr>
          <w:rFonts w:ascii="Verdana" w:hAnsi="Verdana"/>
        </w:rPr>
        <w:t>)</w:t>
      </w:r>
      <w:r>
        <w:rPr>
          <w:rFonts w:ascii="Verdana" w:hAnsi="Verdana"/>
        </w:rPr>
        <w:br/>
      </w:r>
      <w:r w:rsidRPr="007D60D9">
        <w:rPr>
          <w:rFonts w:ascii="Verdana" w:hAnsi="Verdana"/>
          <w:b/>
          <w:bCs/>
        </w:rPr>
        <w:t>Gebed, gaven en wegzending</w:t>
      </w:r>
      <w:r w:rsidRPr="007D60D9">
        <w:rPr>
          <w:rFonts w:ascii="Verdana" w:hAnsi="Verdana"/>
          <w:b/>
          <w:bCs/>
        </w:rPr>
        <w:br/>
      </w:r>
      <w:r>
        <w:rPr>
          <w:rFonts w:ascii="Verdana" w:hAnsi="Verdana"/>
        </w:rPr>
        <w:t>Tijd voor gebed</w:t>
      </w:r>
      <w:r>
        <w:rPr>
          <w:rFonts w:ascii="Verdana" w:hAnsi="Verdana"/>
        </w:rPr>
        <w:br/>
        <w:t>Aandacht voor de gaven</w:t>
      </w:r>
      <w:r>
        <w:rPr>
          <w:rFonts w:ascii="Verdana" w:hAnsi="Verdana"/>
        </w:rPr>
        <w:br/>
        <w:t xml:space="preserve">Zingen: Gezang 425 </w:t>
      </w:r>
      <w:r w:rsidRPr="007D60D9">
        <w:rPr>
          <w:rFonts w:ascii="Verdana" w:hAnsi="Verdana"/>
          <w:i/>
          <w:iCs/>
        </w:rPr>
        <w:t>(‘Vervuld van uw zegen’)</w:t>
      </w:r>
      <w:r w:rsidRPr="007D60D9">
        <w:rPr>
          <w:rFonts w:ascii="Verdana" w:hAnsi="Verdana"/>
          <w:i/>
          <w:iCs/>
        </w:rPr>
        <w:br/>
      </w:r>
      <w:r>
        <w:rPr>
          <w:rFonts w:ascii="Verdana" w:hAnsi="Verdana"/>
        </w:rPr>
        <w:t>Wegzending en zegen</w:t>
      </w:r>
    </w:p>
    <w:p w14:paraId="02CE714F" w14:textId="77777777" w:rsidR="007D60D9" w:rsidRPr="007D60D9" w:rsidRDefault="007D60D9">
      <w:pPr>
        <w:rPr>
          <w:rFonts w:ascii="Verdana" w:hAnsi="Verdana"/>
        </w:rPr>
      </w:pPr>
    </w:p>
    <w:sectPr w:rsidR="007D60D9" w:rsidRPr="007D6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D9"/>
    <w:rsid w:val="00070BBB"/>
    <w:rsid w:val="0014797B"/>
    <w:rsid w:val="00456917"/>
    <w:rsid w:val="004D7D23"/>
    <w:rsid w:val="00711CFD"/>
    <w:rsid w:val="007D60D9"/>
    <w:rsid w:val="00A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80B0D"/>
  <w15:chartTrackingRefBased/>
  <w15:docId w15:val="{28D598FE-951E-4A47-B945-2F3CFCC5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7D60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D60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D60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D60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D60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D60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D60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D60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D60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D60D9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D60D9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D60D9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D60D9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D60D9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D60D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D60D9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D60D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D60D9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D60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D60D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D60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D60D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D60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D60D9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D60D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D60D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D60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D60D9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D60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647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Aarnoudse</dc:creator>
  <cp:keywords/>
  <dc:description/>
  <cp:lastModifiedBy>Johan Crezee</cp:lastModifiedBy>
  <cp:revision>2</cp:revision>
  <cp:lastPrinted>2024-08-12T08:51:00Z</cp:lastPrinted>
  <dcterms:created xsi:type="dcterms:W3CDTF">2024-08-12T14:00:00Z</dcterms:created>
  <dcterms:modified xsi:type="dcterms:W3CDTF">2024-08-12T14:00:00Z</dcterms:modified>
</cp:coreProperties>
</file>